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Best Version of Yourself Retreat</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Frequently Asked Questions</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When exactly is the retreat?</w:t>
      </w:r>
    </w:p>
    <w:p>
      <w:pPr>
        <w:pStyle w:val="Body"/>
        <w:rPr>
          <w:rFonts w:ascii="Helvetica" w:cs="Helvetica" w:hAnsi="Helvetica" w:eastAsia="Helvetica"/>
          <w:sz w:val="24"/>
          <w:szCs w:val="24"/>
        </w:rPr>
      </w:pPr>
      <w:r>
        <w:rPr>
          <w:rFonts w:ascii="Helvetica" w:hAnsi="Helvetica"/>
          <w:sz w:val="24"/>
          <w:szCs w:val="24"/>
          <w:rtl w:val="0"/>
          <w:lang w:val="en-US"/>
        </w:rPr>
        <w:t>Friday 16th August to Sunday 18th August. Times will be shared nearer the event.</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Where exactly is the retreat?</w:t>
      </w:r>
    </w:p>
    <w:p>
      <w:pPr>
        <w:pStyle w:val="Body"/>
        <w:rPr>
          <w:rFonts w:ascii="Helvetica" w:cs="Helvetica" w:hAnsi="Helvetica" w:eastAsia="Helvetica"/>
          <w:sz w:val="24"/>
          <w:szCs w:val="24"/>
        </w:rPr>
      </w:pPr>
      <w:r>
        <w:rPr>
          <w:rFonts w:ascii="Helvetica" w:hAnsi="Helvetica"/>
          <w:sz w:val="24"/>
          <w:szCs w:val="24"/>
          <w:rtl w:val="0"/>
          <w:lang w:val="en-US"/>
        </w:rPr>
        <w:t xml:space="preserve">The retreat is situated at </w:t>
      </w:r>
      <w:r>
        <w:rPr>
          <w:rFonts w:ascii="Helvetica" w:hAnsi="Helvetica"/>
          <w:sz w:val="24"/>
          <w:szCs w:val="24"/>
          <w:rtl w:val="0"/>
          <w:lang w:val="en-US"/>
        </w:rPr>
        <w:t>Dove Farm, Mill Lane, Off Dove Street, Ellastone,</w:t>
      </w:r>
    </w:p>
    <w:p>
      <w:pPr>
        <w:pStyle w:val="Default"/>
        <w:bidi w:val="0"/>
        <w:spacing w:before="0" w:line="240" w:lineRule="auto"/>
        <w:ind w:left="0" w:right="0" w:firstLine="0"/>
        <w:jc w:val="left"/>
        <w:rPr>
          <w:rFonts w:ascii="Helvetica" w:cs="Helvetica" w:hAnsi="Helvetica" w:eastAsia="Helvetica"/>
          <w:outline w:val="0"/>
          <w:color w:val="2b2c28"/>
          <w:rtl w:val="0"/>
          <w14:textFill>
            <w14:solidFill>
              <w14:srgbClr w14:val="2B2C28"/>
            </w14:solidFill>
          </w14:textFill>
        </w:rPr>
      </w:pPr>
      <w:r>
        <w:rPr>
          <w:rFonts w:ascii="Helvetica" w:hAnsi="Helvetica"/>
          <w:outline w:val="0"/>
          <w:color w:val="2b2c28"/>
          <w:rtl w:val="0"/>
          <w:lang w:val="en-US"/>
          <w14:textFill>
            <w14:solidFill>
              <w14:srgbClr w14:val="2B2C28"/>
            </w14:solidFill>
          </w14:textFill>
        </w:rPr>
        <w:t>Ashbourne, Derbyshire, DE6 2GY</w:t>
      </w:r>
    </w:p>
    <w:p>
      <w:pPr>
        <w:pStyle w:val="Default"/>
        <w:bidi w:val="0"/>
        <w:spacing w:before="0" w:line="240" w:lineRule="auto"/>
        <w:ind w:left="0" w:right="0" w:firstLine="0"/>
        <w:jc w:val="left"/>
        <w:rPr>
          <w:rFonts w:ascii="Helvetica" w:cs="Helvetica" w:hAnsi="Helvetica" w:eastAsia="Helvetica"/>
          <w:outline w:val="0"/>
          <w:color w:val="2b2c28"/>
          <w:rtl w:val="0"/>
          <w14:textFill>
            <w14:solidFill>
              <w14:srgbClr w14:val="2B2C28"/>
            </w14:solidFill>
          </w14:textFill>
        </w:rPr>
      </w:pPr>
    </w:p>
    <w:p>
      <w:pPr>
        <w:pStyle w:val="Default"/>
        <w:bidi w:val="0"/>
        <w:spacing w:before="0" w:line="240" w:lineRule="auto"/>
        <w:ind w:left="0" w:right="0" w:firstLine="0"/>
        <w:jc w:val="left"/>
        <w:rPr>
          <w:rFonts w:ascii="Helvetica" w:cs="Helvetica" w:hAnsi="Helvetica" w:eastAsia="Helvetica"/>
          <w:outline w:val="0"/>
          <w:color w:val="2b2c28"/>
          <w:rtl w:val="0"/>
          <w14:textFill>
            <w14:solidFill>
              <w14:srgbClr w14:val="2B2C28"/>
            </w14:solidFill>
          </w14:textFill>
        </w:rPr>
      </w:pPr>
      <w:r>
        <w:rPr>
          <w:rFonts w:ascii="Helvetica" w:hAnsi="Helvetica"/>
          <w:outline w:val="0"/>
          <w:color w:val="2b2c28"/>
          <w:rtl w:val="0"/>
          <w:lang w:val="en-US"/>
          <w14:textFill>
            <w14:solidFill>
              <w14:srgbClr w14:val="2B2C28"/>
            </w14:solidFill>
          </w14:textFill>
        </w:rPr>
        <w:t>There are 3 cottages for your stay plus a communal space where activities will take place and meals will be served.</w:t>
      </w:r>
    </w:p>
    <w:p>
      <w:pPr>
        <w:pStyle w:val="Default"/>
        <w:bidi w:val="0"/>
        <w:spacing w:before="0" w:line="240" w:lineRule="auto"/>
        <w:ind w:left="0" w:right="0" w:firstLine="0"/>
        <w:jc w:val="left"/>
        <w:rPr>
          <w:rFonts w:ascii="Helvetica" w:cs="Helvetica" w:hAnsi="Helvetica" w:eastAsia="Helvetica"/>
          <w:outline w:val="0"/>
          <w:color w:val="2b2c28"/>
          <w:rtl w:val="0"/>
          <w14:textFill>
            <w14:solidFill>
              <w14:srgbClr w14:val="2B2C28"/>
            </w14:solidFill>
          </w14:textFill>
        </w:rPr>
      </w:pPr>
      <w:r>
        <w:rPr>
          <w:rFonts w:ascii="Helvetica" w:hAnsi="Helvetica"/>
          <w:outline w:val="0"/>
          <w:color w:val="2b2c28"/>
          <w:rtl w:val="0"/>
          <w:lang w:val="en-US"/>
          <w14:textFill>
            <w14:solidFill>
              <w14:srgbClr w14:val="2B2C28"/>
            </w14:solidFill>
          </w14:textFill>
        </w:rPr>
        <w:t>Bedding and towels are provided.</w:t>
      </w:r>
    </w:p>
    <w:p>
      <w:pPr>
        <w:pStyle w:val="Default"/>
        <w:bidi w:val="0"/>
        <w:spacing w:before="0" w:line="240" w:lineRule="auto"/>
        <w:ind w:left="0" w:right="0" w:firstLine="0"/>
        <w:jc w:val="left"/>
        <w:rPr>
          <w:rFonts w:ascii="Helvetica" w:cs="Helvetica" w:hAnsi="Helvetica" w:eastAsia="Helvetica"/>
          <w:outline w:val="0"/>
          <w:color w:val="2b2c28"/>
          <w:rtl w:val="0"/>
          <w14:textFill>
            <w14:solidFill>
              <w14:srgbClr w14:val="2B2C28"/>
            </w14:solidFill>
          </w14:textFill>
        </w:rPr>
      </w:pPr>
    </w:p>
    <w:p>
      <w:pPr>
        <w:pStyle w:val="Default"/>
        <w:bidi w:val="0"/>
        <w:spacing w:before="0" w:line="240" w:lineRule="auto"/>
        <w:ind w:left="0" w:right="0" w:firstLine="0"/>
        <w:jc w:val="left"/>
        <w:rPr>
          <w:rFonts w:ascii="Helvetica" w:cs="Helvetica" w:hAnsi="Helvetica" w:eastAsia="Helvetica"/>
          <w:outline w:val="0"/>
          <w:color w:val="2b2c28"/>
          <w:rtl w:val="0"/>
          <w14:textFill>
            <w14:solidFill>
              <w14:srgbClr w14:val="2B2C28"/>
            </w14:solidFill>
          </w14:textFill>
        </w:rPr>
      </w:pPr>
      <w:r>
        <w:rPr>
          <w:rFonts w:ascii="Helvetica" w:hAnsi="Helvetica"/>
          <w:outline w:val="0"/>
          <w:color w:val="2b2c28"/>
          <w:rtl w:val="0"/>
          <w:lang w:val="en-US"/>
          <w14:textFill>
            <w14:solidFill>
              <w14:srgbClr w14:val="2B2C28"/>
            </w14:solidFill>
          </w14:textFill>
        </w:rPr>
        <w:t xml:space="preserve">Here is a link to their website if you want to take a look </w:t>
      </w:r>
      <w:r>
        <w:rPr>
          <w:rStyle w:val="Hyperlink.0"/>
          <w:rFonts w:ascii="Helvetica" w:cs="Helvetica" w:hAnsi="Helvetica" w:eastAsia="Helvetica"/>
          <w:outline w:val="0"/>
          <w:color w:val="2b2c28"/>
          <w:rtl w:val="0"/>
          <w14:textFill>
            <w14:solidFill>
              <w14:srgbClr w14:val="2B2C28"/>
            </w14:solidFill>
          </w14:textFill>
        </w:rPr>
        <w:fldChar w:fldCharType="begin" w:fldLock="0"/>
      </w:r>
      <w:r>
        <w:rPr>
          <w:rStyle w:val="Hyperlink.0"/>
          <w:rFonts w:ascii="Helvetica" w:cs="Helvetica" w:hAnsi="Helvetica" w:eastAsia="Helvetica"/>
          <w:outline w:val="0"/>
          <w:color w:val="2b2c28"/>
          <w:rtl w:val="0"/>
          <w14:textFill>
            <w14:solidFill>
              <w14:srgbClr w14:val="2B2C28"/>
            </w14:solidFill>
          </w14:textFill>
        </w:rPr>
        <w:instrText xml:space="preserve"> HYPERLINK "https://www.dovefarm.co.uk/"</w:instrText>
      </w:r>
      <w:r>
        <w:rPr>
          <w:rStyle w:val="Hyperlink.0"/>
          <w:rFonts w:ascii="Helvetica" w:cs="Helvetica" w:hAnsi="Helvetica" w:eastAsia="Helvetica"/>
          <w:outline w:val="0"/>
          <w:color w:val="2b2c28"/>
          <w:rtl w:val="0"/>
          <w14:textFill>
            <w14:solidFill>
              <w14:srgbClr w14:val="2B2C28"/>
            </w14:solidFill>
          </w14:textFill>
        </w:rPr>
        <w:fldChar w:fldCharType="separate" w:fldLock="0"/>
      </w:r>
      <w:r>
        <w:rPr>
          <w:rStyle w:val="Hyperlink.0"/>
          <w:rFonts w:ascii="Helvetica" w:hAnsi="Helvetica"/>
          <w:outline w:val="0"/>
          <w:color w:val="2b2c28"/>
          <w:rtl w:val="0"/>
          <w:lang w:val="en-US"/>
          <w14:textFill>
            <w14:solidFill>
              <w14:srgbClr w14:val="2B2C28"/>
            </w14:solidFill>
          </w14:textFill>
        </w:rPr>
        <w:t>https://www.dovefarm.co.uk/</w:t>
      </w:r>
      <w:r>
        <w:rPr>
          <w:rFonts w:ascii="Helvetica" w:cs="Helvetica" w:hAnsi="Helvetica" w:eastAsia="Helvetica"/>
          <w:outline w:val="0"/>
          <w:color w:val="2b2c28"/>
          <w:rtl w:val="0"/>
          <w14:textFill>
            <w14:solidFill>
              <w14:srgbClr w14:val="2B2C28"/>
            </w14:solidFill>
          </w14:textFill>
        </w:rPr>
        <w:fldChar w:fldCharType="end" w:fldLock="0"/>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Who is the retreat for?</w:t>
      </w:r>
    </w:p>
    <w:p>
      <w:pPr>
        <w:pStyle w:val="Body"/>
        <w:numPr>
          <w:ilvl w:val="0"/>
          <w:numId w:val="2"/>
        </w:numPr>
        <w:rPr>
          <w:rFonts w:ascii="Helvetica" w:hAnsi="Helvetica"/>
          <w:sz w:val="24"/>
          <w:szCs w:val="24"/>
          <w:lang w:val="en-US"/>
        </w:rPr>
      </w:pPr>
      <w:r>
        <w:rPr>
          <w:rFonts w:ascii="Helvetica" w:hAnsi="Helvetica"/>
          <w:sz w:val="24"/>
          <w:szCs w:val="24"/>
          <w:rtl w:val="0"/>
          <w:lang w:val="en-US"/>
        </w:rPr>
        <w:t>Women over the age of 21.</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Women who want to be the best version of themselves and reach their true potential.</w:t>
      </w:r>
      <w:r>
        <w:rPr>
          <w:rFonts w:ascii="Helvetica" w:hAnsi="Helvetica" w:hint="default"/>
          <w:rtl w:val="0"/>
        </w:rPr>
        <w:t> </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Women who want time for themselves</w:t>
      </w:r>
      <w:r>
        <w:rPr>
          <w:rFonts w:ascii="Helvetica" w:hAnsi="Helvetica"/>
          <w:rtl w:val="0"/>
          <w:lang w:val="en-US"/>
        </w:rPr>
        <w:t>.</w:t>
      </w:r>
      <w:r>
        <w:rPr>
          <w:rFonts w:ascii="Helvetica" w:hAnsi="Helvetica" w:hint="default"/>
          <w:rtl w:val="0"/>
        </w:rPr>
        <w:t> </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Women who want self growth.</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Women who</w:t>
      </w:r>
      <w:r>
        <w:rPr>
          <w:rFonts w:ascii="Helvetica" w:hAnsi="Helvetica" w:hint="default"/>
          <w:rtl w:val="1"/>
        </w:rPr>
        <w:t>’</w:t>
      </w:r>
      <w:r>
        <w:rPr>
          <w:rFonts w:ascii="Helvetica" w:hAnsi="Helvetica"/>
          <w:rtl w:val="0"/>
          <w:lang w:val="en-US"/>
        </w:rPr>
        <w:t>ve taken the first step into personal development but they want the next level</w:t>
      </w:r>
      <w:r>
        <w:rPr>
          <w:rFonts w:ascii="Helvetica" w:hAnsi="Helvetica"/>
          <w:rtl w:val="0"/>
          <w:lang w:val="en-US"/>
        </w:rPr>
        <w:t>.</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They want to invest deeper into who they are and what they want</w:t>
      </w:r>
      <w:r>
        <w:rPr>
          <w:rFonts w:ascii="Helvetica" w:hAnsi="Helvetica"/>
          <w:rtl w:val="0"/>
          <w:lang w:val="en-US"/>
        </w:rPr>
        <w:t>.</w:t>
      </w:r>
      <w:r>
        <w:rPr>
          <w:rFonts w:ascii="Helvetica" w:hAnsi="Helvetica" w:hint="default"/>
          <w:rtl w:val="0"/>
        </w:rPr>
        <w:t> </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Women who want to find like-minded souls</w:t>
      </w:r>
      <w:r>
        <w:rPr>
          <w:rFonts w:ascii="Helvetica" w:hAnsi="Helvetica"/>
          <w:rtl w:val="0"/>
          <w:lang w:val="en-US"/>
        </w:rPr>
        <w:t>.</w:t>
      </w:r>
      <w:r>
        <w:rPr>
          <w:rFonts w:ascii="Helvetica" w:hAnsi="Helvetica" w:hint="default"/>
          <w:rtl w:val="0"/>
        </w:rPr>
        <w:t> </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Women who are going through a spiritual awakening but doesn</w:t>
      </w:r>
      <w:r>
        <w:rPr>
          <w:rFonts w:ascii="Helvetica" w:hAnsi="Helvetica" w:hint="default"/>
          <w:rtl w:val="1"/>
        </w:rPr>
        <w:t>’</w:t>
      </w:r>
      <w:r>
        <w:rPr>
          <w:rFonts w:ascii="Helvetica" w:hAnsi="Helvetica"/>
          <w:rtl w:val="0"/>
          <w:lang w:val="en-US"/>
        </w:rPr>
        <w:t>t really know what the next step is</w:t>
      </w:r>
      <w:r>
        <w:rPr>
          <w:rFonts w:ascii="Helvetica" w:hAnsi="Helvetica"/>
          <w:rtl w:val="0"/>
          <w:lang w:val="en-US"/>
        </w:rPr>
        <w:t>.</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b w:val="1"/>
          <w:bCs w:val="1"/>
          <w:rtl w:val="0"/>
        </w:rPr>
      </w:pPr>
      <w:r>
        <w:rPr>
          <w:rFonts w:ascii="Helvetica" w:hAnsi="Helvetica"/>
          <w:b w:val="1"/>
          <w:bCs w:val="1"/>
          <w:rtl w:val="0"/>
          <w:lang w:val="en-US"/>
        </w:rPr>
        <w:t>Will I be sharing a room with someone else?</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Some of the rooms have several beds in them so it is likely that you will be sharing with someone else. This is part of the connection element to the retreat. If you have a medical condition or other serious reasoning as to why you can</w:t>
      </w:r>
      <w:r>
        <w:rPr>
          <w:rFonts w:ascii="Helvetica" w:hAnsi="Helvetica" w:hint="default"/>
          <w:rtl w:val="0"/>
          <w:lang w:val="en-US"/>
        </w:rPr>
        <w:t>’</w:t>
      </w:r>
      <w:r>
        <w:rPr>
          <w:rFonts w:ascii="Helvetica" w:hAnsi="Helvetica"/>
          <w:rtl w:val="0"/>
          <w:lang w:val="en-US"/>
        </w:rPr>
        <w:t>t share with someone then please let us know and we</w:t>
      </w:r>
      <w:r>
        <w:rPr>
          <w:rFonts w:ascii="Helvetica" w:hAnsi="Helvetica" w:hint="default"/>
          <w:rtl w:val="0"/>
          <w:lang w:val="en-US"/>
        </w:rPr>
        <w:t>’</w:t>
      </w:r>
      <w:r>
        <w:rPr>
          <w:rFonts w:ascii="Helvetica" w:hAnsi="Helvetica"/>
          <w:rtl w:val="0"/>
          <w:lang w:val="en-US"/>
        </w:rPr>
        <w:t>ll do our best to accommodate your request.</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What if I don</w:t>
      </w:r>
      <w:r>
        <w:rPr>
          <w:rFonts w:ascii="Helvetica" w:hAnsi="Helvetica" w:hint="default"/>
          <w:b w:val="1"/>
          <w:bCs w:val="1"/>
          <w:sz w:val="24"/>
          <w:szCs w:val="24"/>
          <w:rtl w:val="0"/>
          <w:lang w:val="en-US"/>
        </w:rPr>
        <w:t>’</w:t>
      </w:r>
      <w:r>
        <w:rPr>
          <w:rFonts w:ascii="Helvetica" w:hAnsi="Helvetica"/>
          <w:b w:val="1"/>
          <w:bCs w:val="1"/>
          <w:sz w:val="24"/>
          <w:szCs w:val="24"/>
          <w:rtl w:val="0"/>
          <w:lang w:val="en-US"/>
        </w:rPr>
        <w:t>t want to partake in one of the sessions?</w:t>
      </w:r>
    </w:p>
    <w:p>
      <w:pPr>
        <w:pStyle w:val="Body"/>
        <w:rPr>
          <w:rFonts w:ascii="Helvetica" w:cs="Helvetica" w:hAnsi="Helvetica" w:eastAsia="Helvetica"/>
          <w:sz w:val="24"/>
          <w:szCs w:val="24"/>
        </w:rPr>
      </w:pPr>
      <w:r>
        <w:rPr>
          <w:rFonts w:ascii="Helvetica" w:hAnsi="Helvetica"/>
          <w:sz w:val="24"/>
          <w:szCs w:val="24"/>
          <w:rtl w:val="0"/>
          <w:lang w:val="en-US"/>
        </w:rPr>
        <w:t>This is YOUR retreat so you don</w:t>
      </w:r>
      <w:r>
        <w:rPr>
          <w:rFonts w:ascii="Helvetica" w:hAnsi="Helvetica" w:hint="default"/>
          <w:sz w:val="24"/>
          <w:szCs w:val="24"/>
          <w:rtl w:val="0"/>
          <w:lang w:val="en-US"/>
        </w:rPr>
        <w:t>’</w:t>
      </w:r>
      <w:r>
        <w:rPr>
          <w:rFonts w:ascii="Helvetica" w:hAnsi="Helvetica"/>
          <w:sz w:val="24"/>
          <w:szCs w:val="24"/>
          <w:rtl w:val="0"/>
          <w:lang w:val="en-US"/>
        </w:rPr>
        <w:t>t have to do anything you don</w:t>
      </w:r>
      <w:r>
        <w:rPr>
          <w:rFonts w:ascii="Helvetica" w:hAnsi="Helvetica" w:hint="default"/>
          <w:sz w:val="24"/>
          <w:szCs w:val="24"/>
          <w:rtl w:val="0"/>
          <w:lang w:val="en-US"/>
        </w:rPr>
        <w:t>’</w:t>
      </w:r>
      <w:r>
        <w:rPr>
          <w:rFonts w:ascii="Helvetica" w:hAnsi="Helvetica"/>
          <w:sz w:val="24"/>
          <w:szCs w:val="24"/>
          <w:rtl w:val="0"/>
          <w:lang w:val="en-US"/>
        </w:rPr>
        <w:t>t want to do. Just let your retreat host know.</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What kind of food will be on offer?</w:t>
      </w:r>
    </w:p>
    <w:p>
      <w:pPr>
        <w:pStyle w:val="Body"/>
        <w:rPr>
          <w:rFonts w:ascii="Helvetica" w:cs="Helvetica" w:hAnsi="Helvetica" w:eastAsia="Helvetica"/>
          <w:sz w:val="24"/>
          <w:szCs w:val="24"/>
        </w:rPr>
      </w:pPr>
      <w:r>
        <w:rPr>
          <w:rFonts w:ascii="Helvetica" w:hAnsi="Helvetica"/>
          <w:sz w:val="24"/>
          <w:szCs w:val="24"/>
          <w:rtl w:val="0"/>
          <w:lang w:val="en-US"/>
        </w:rPr>
        <w:t>Every retreat is different but here is a sample menu from a previous retreat:</w:t>
      </w:r>
    </w:p>
    <w:p>
      <w:pPr>
        <w:pStyle w:val="Default"/>
        <w:bidi w:val="0"/>
        <w:spacing w:before="0" w:line="240" w:lineRule="auto"/>
        <w:ind w:left="0" w:right="0" w:firstLine="0"/>
        <w:jc w:val="left"/>
        <w:rPr>
          <w:rFonts w:ascii="Helvetica" w:cs="Helvetica" w:hAnsi="Helvetica" w:eastAsia="Helvetica"/>
          <w:outline w:val="0"/>
          <w:color w:val="222222"/>
          <w:rtl w:val="0"/>
          <w14:textFill>
            <w14:solidFill>
              <w14:srgbClr w14:val="222222"/>
            </w14:solidFill>
          </w14:textFill>
        </w:rPr>
      </w:pPr>
      <w:r>
        <w:rPr>
          <w:rFonts w:ascii="Helvetica" w:hAnsi="Helvetica"/>
          <w:outline w:val="0"/>
          <w:color w:val="222222"/>
          <w:rtl w:val="0"/>
          <w:lang w:val="nl-NL"/>
          <w14:textFill>
            <w14:solidFill>
              <w14:srgbClr w14:val="222222"/>
            </w14:solidFill>
          </w14:textFill>
        </w:rPr>
        <w:t>Chicken Curry &amp; Garlic Naan</w:t>
      </w:r>
    </w:p>
    <w:p>
      <w:pPr>
        <w:pStyle w:val="Default"/>
        <w:bidi w:val="0"/>
        <w:spacing w:before="0" w:line="240" w:lineRule="auto"/>
        <w:ind w:left="0" w:right="0" w:firstLine="0"/>
        <w:jc w:val="left"/>
        <w:rPr>
          <w:rFonts w:ascii="Helvetica" w:cs="Helvetica" w:hAnsi="Helvetica" w:eastAsia="Helvetica"/>
          <w:outline w:val="0"/>
          <w:color w:val="222222"/>
          <w:rtl w:val="0"/>
          <w14:textFill>
            <w14:solidFill>
              <w14:srgbClr w14:val="222222"/>
            </w14:solidFill>
          </w14:textFill>
        </w:rPr>
      </w:pPr>
      <w:r>
        <w:rPr>
          <w:rFonts w:ascii="Helvetica" w:hAnsi="Helvetica"/>
          <w:outline w:val="0"/>
          <w:color w:val="222222"/>
          <w:rtl w:val="0"/>
          <w:lang w:val="en-US"/>
          <w14:textFill>
            <w14:solidFill>
              <w14:srgbClr w14:val="222222"/>
            </w14:solidFill>
          </w14:textFill>
        </w:rPr>
        <w:t>Vegetable Ratatouille &amp; Jacket Potatoes</w:t>
      </w:r>
    </w:p>
    <w:p>
      <w:pPr>
        <w:pStyle w:val="Default"/>
        <w:bidi w:val="0"/>
        <w:spacing w:before="0" w:line="240" w:lineRule="auto"/>
        <w:ind w:left="0" w:right="0" w:firstLine="0"/>
        <w:jc w:val="left"/>
        <w:rPr>
          <w:rFonts w:ascii="Helvetica" w:cs="Helvetica" w:hAnsi="Helvetica" w:eastAsia="Helvetica"/>
          <w:outline w:val="0"/>
          <w:color w:val="222222"/>
          <w:rtl w:val="0"/>
          <w14:textFill>
            <w14:solidFill>
              <w14:srgbClr w14:val="222222"/>
            </w14:solidFill>
          </w14:textFill>
        </w:rPr>
      </w:pPr>
      <w:r>
        <w:rPr>
          <w:rFonts w:ascii="Helvetica" w:hAnsi="Helvetica"/>
          <w:outline w:val="0"/>
          <w:color w:val="222222"/>
          <w:rtl w:val="0"/>
          <w:lang w:val="en-US"/>
          <w14:textFill>
            <w14:solidFill>
              <w14:srgbClr w14:val="222222"/>
            </w14:solidFill>
          </w14:textFill>
        </w:rPr>
        <w:t>Creamy Tomato Pork Casserole with Garlic Bread</w:t>
      </w:r>
      <w:r>
        <w:rPr>
          <w:rFonts w:ascii="Helvetica" w:hAnsi="Helvetica" w:hint="default"/>
          <w:outline w:val="0"/>
          <w:color w:val="222222"/>
          <w:rtl w:val="0"/>
          <w14:textFill>
            <w14:solidFill>
              <w14:srgbClr w14:val="222222"/>
            </w14:solidFill>
          </w14:textFill>
        </w:rPr>
        <w:t> </w:t>
      </w:r>
    </w:p>
    <w:p>
      <w:pPr>
        <w:pStyle w:val="Default"/>
        <w:bidi w:val="0"/>
        <w:spacing w:before="0" w:line="240" w:lineRule="auto"/>
        <w:ind w:left="0" w:right="0" w:firstLine="0"/>
        <w:jc w:val="left"/>
        <w:rPr>
          <w:rFonts w:ascii="Helvetica" w:cs="Helvetica" w:hAnsi="Helvetica" w:eastAsia="Helvetica"/>
          <w:outline w:val="0"/>
          <w:color w:val="222222"/>
          <w:rtl w:val="0"/>
          <w14:textFill>
            <w14:solidFill>
              <w14:srgbClr w14:val="222222"/>
            </w14:solidFill>
          </w14:textFill>
        </w:rPr>
      </w:pPr>
      <w:r>
        <w:rPr>
          <w:rFonts w:ascii="Helvetica" w:hAnsi="Helvetica"/>
          <w:outline w:val="0"/>
          <w:color w:val="222222"/>
          <w:rtl w:val="0"/>
          <w:lang w:val="en-US"/>
          <w14:textFill>
            <w14:solidFill>
              <w14:srgbClr w14:val="222222"/>
            </w14:solidFill>
          </w14:textFill>
        </w:rPr>
        <w:t>Mushroom and Pea Risotto</w:t>
      </w:r>
    </w:p>
    <w:p>
      <w:pPr>
        <w:pStyle w:val="Default"/>
        <w:bidi w:val="0"/>
        <w:spacing w:before="0" w:line="240" w:lineRule="auto"/>
        <w:ind w:left="0" w:right="0" w:firstLine="0"/>
        <w:jc w:val="left"/>
        <w:rPr>
          <w:rFonts w:ascii="Helvetica" w:cs="Helvetica" w:hAnsi="Helvetica" w:eastAsia="Helvetica"/>
          <w:outline w:val="0"/>
          <w:color w:val="222222"/>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rtl w:val="0"/>
          <w14:textFill>
            <w14:solidFill>
              <w14:srgbClr w14:val="222222"/>
            </w14:solidFill>
          </w14:textFill>
        </w:rPr>
      </w:pPr>
      <w:r>
        <w:rPr>
          <w:rFonts w:ascii="Helvetica" w:hAnsi="Helvetica"/>
          <w:outline w:val="0"/>
          <w:color w:val="222222"/>
          <w:rtl w:val="0"/>
          <w:lang w:val="en-US"/>
          <w14:textFill>
            <w14:solidFill>
              <w14:srgbClr w14:val="222222"/>
            </w14:solidFill>
          </w14:textFill>
        </w:rPr>
        <w:t>Lunch</w:t>
      </w:r>
    </w:p>
    <w:p>
      <w:pPr>
        <w:pStyle w:val="Default"/>
        <w:bidi w:val="0"/>
        <w:spacing w:before="0" w:line="240" w:lineRule="auto"/>
        <w:ind w:left="0" w:right="0" w:firstLine="0"/>
        <w:jc w:val="left"/>
        <w:rPr>
          <w:rFonts w:ascii="Helvetica" w:cs="Helvetica" w:hAnsi="Helvetica" w:eastAsia="Helvetica"/>
          <w:outline w:val="0"/>
          <w:color w:val="222222"/>
          <w:rtl w:val="0"/>
          <w14:textFill>
            <w14:solidFill>
              <w14:srgbClr w14:val="222222"/>
            </w14:solidFill>
          </w14:textFill>
        </w:rPr>
      </w:pPr>
      <w:r>
        <w:rPr>
          <w:rFonts w:ascii="Helvetica" w:hAnsi="Helvetica"/>
          <w:outline w:val="0"/>
          <w:color w:val="222222"/>
          <w:rtl w:val="0"/>
          <w:lang w:val="nl-NL"/>
          <w14:textFill>
            <w14:solidFill>
              <w14:srgbClr w14:val="222222"/>
            </w14:solidFill>
          </w14:textFill>
        </w:rPr>
        <w:t>Greek Salad</w:t>
      </w:r>
    </w:p>
    <w:p>
      <w:pPr>
        <w:pStyle w:val="Default"/>
        <w:bidi w:val="0"/>
        <w:spacing w:before="0" w:line="240" w:lineRule="auto"/>
        <w:ind w:left="0" w:right="0" w:firstLine="0"/>
        <w:jc w:val="left"/>
        <w:rPr>
          <w:rFonts w:ascii="Helvetica" w:cs="Helvetica" w:hAnsi="Helvetica" w:eastAsia="Helvetica"/>
          <w:outline w:val="0"/>
          <w:color w:val="222222"/>
          <w:rtl w:val="0"/>
          <w14:textFill>
            <w14:solidFill>
              <w14:srgbClr w14:val="222222"/>
            </w14:solidFill>
          </w14:textFill>
        </w:rPr>
      </w:pPr>
      <w:r>
        <w:rPr>
          <w:rFonts w:ascii="Helvetica" w:hAnsi="Helvetica"/>
          <w:outline w:val="0"/>
          <w:color w:val="222222"/>
          <w:rtl w:val="0"/>
          <w:lang w:val="en-US"/>
          <w14:textFill>
            <w14:solidFill>
              <w14:srgbClr w14:val="222222"/>
            </w14:solidFill>
          </w14:textFill>
        </w:rPr>
        <w:t>Leek &amp; Potato Soup with Artisan breads</w:t>
      </w:r>
    </w:p>
    <w:p>
      <w:pPr>
        <w:pStyle w:val="Default"/>
        <w:bidi w:val="0"/>
        <w:spacing w:before="0" w:line="240" w:lineRule="auto"/>
        <w:ind w:left="0" w:right="0" w:firstLine="0"/>
        <w:jc w:val="left"/>
        <w:rPr>
          <w:rFonts w:ascii="Helvetica" w:cs="Helvetica" w:hAnsi="Helvetica" w:eastAsia="Helvetica"/>
          <w:outline w:val="0"/>
          <w:color w:val="222222"/>
          <w:rtl w:val="0"/>
          <w14:textFill>
            <w14:solidFill>
              <w14:srgbClr w14:val="222222"/>
            </w14:solidFill>
          </w14:textFill>
        </w:rPr>
      </w:pPr>
      <w:r>
        <w:rPr>
          <w:rFonts w:ascii="Helvetica" w:hAnsi="Helvetica"/>
          <w:outline w:val="0"/>
          <w:color w:val="222222"/>
          <w:rtl w:val="0"/>
          <w:lang w:val="it-IT"/>
          <w14:textFill>
            <w14:solidFill>
              <w14:srgbClr w14:val="222222"/>
            </w14:solidFill>
          </w14:textFill>
        </w:rPr>
        <w:t>Tomato &amp; Garlic Pasta</w:t>
      </w:r>
      <w:r>
        <w:rPr>
          <w:rFonts w:ascii="Helvetica" w:hAnsi="Helvetica" w:hint="default"/>
          <w:outline w:val="0"/>
          <w:color w:val="222222"/>
          <w:rtl w:val="0"/>
          <w14:textFill>
            <w14:solidFill>
              <w14:srgbClr w14:val="222222"/>
            </w14:solidFill>
          </w14:textFill>
        </w:rPr>
        <w:t> </w:t>
      </w:r>
    </w:p>
    <w:p>
      <w:pPr>
        <w:pStyle w:val="Default"/>
        <w:bidi w:val="0"/>
        <w:spacing w:before="0" w:line="240" w:lineRule="auto"/>
        <w:ind w:left="0" w:right="0" w:firstLine="0"/>
        <w:jc w:val="left"/>
        <w:rPr>
          <w:rFonts w:ascii="Helvetica" w:cs="Helvetica" w:hAnsi="Helvetica" w:eastAsia="Helvetica"/>
          <w:outline w:val="0"/>
          <w:color w:val="222222"/>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rtl w:val="0"/>
          <w14:textFill>
            <w14:solidFill>
              <w14:srgbClr w14:val="222222"/>
            </w14:solidFill>
          </w14:textFill>
        </w:rPr>
      </w:pPr>
      <w:r>
        <w:rPr>
          <w:rFonts w:ascii="Helvetica" w:hAnsi="Helvetica"/>
          <w:outline w:val="0"/>
          <w:color w:val="222222"/>
          <w:rtl w:val="0"/>
          <w:lang w:val="en-US"/>
          <w14:textFill>
            <w14:solidFill>
              <w14:srgbClr w14:val="222222"/>
            </w14:solidFill>
          </w14:textFill>
        </w:rPr>
        <w:t>Breakfasts</w:t>
      </w:r>
    </w:p>
    <w:p>
      <w:pPr>
        <w:pStyle w:val="Default"/>
        <w:bidi w:val="0"/>
        <w:spacing w:before="0" w:line="240" w:lineRule="auto"/>
        <w:ind w:left="0" w:right="0" w:firstLine="0"/>
        <w:jc w:val="left"/>
        <w:rPr>
          <w:rFonts w:ascii="Helvetica" w:cs="Helvetica" w:hAnsi="Helvetica" w:eastAsia="Helvetica"/>
          <w:outline w:val="0"/>
          <w:color w:val="222222"/>
          <w:rtl w:val="0"/>
          <w14:textFill>
            <w14:solidFill>
              <w14:srgbClr w14:val="222222"/>
            </w14:solidFill>
          </w14:textFill>
        </w:rPr>
      </w:pPr>
      <w:r>
        <w:rPr>
          <w:rFonts w:ascii="Helvetica" w:hAnsi="Helvetica"/>
          <w:outline w:val="0"/>
          <w:color w:val="222222"/>
          <w:rtl w:val="0"/>
          <w:lang w:val="en-US"/>
          <w14:textFill>
            <w14:solidFill>
              <w14:srgbClr w14:val="222222"/>
            </w14:solidFill>
          </w14:textFill>
        </w:rPr>
        <w:t>Continental Breakfast: charcuterie, artisan breads, granola, greek yoghurt, fresh fruit, pastries</w:t>
      </w:r>
      <w:r>
        <w:rPr>
          <w:rFonts w:ascii="Helvetica" w:hAnsi="Helvetica" w:hint="default"/>
          <w:outline w:val="0"/>
          <w:color w:val="222222"/>
          <w:rtl w:val="0"/>
          <w14:textFill>
            <w14:solidFill>
              <w14:srgbClr w14:val="222222"/>
            </w14:solidFill>
          </w14:textFill>
        </w:rPr>
        <w:t> </w:t>
      </w:r>
    </w:p>
    <w:p>
      <w:pPr>
        <w:pStyle w:val="Default"/>
        <w:bidi w:val="0"/>
        <w:spacing w:before="0" w:line="240" w:lineRule="auto"/>
        <w:ind w:left="0" w:right="0" w:firstLine="0"/>
        <w:jc w:val="left"/>
        <w:rPr>
          <w:rFonts w:ascii="Helvetica" w:cs="Helvetica" w:hAnsi="Helvetica" w:eastAsia="Helvetica"/>
          <w:outline w:val="0"/>
          <w:color w:val="222222"/>
          <w:rtl w:val="0"/>
          <w14:textFill>
            <w14:solidFill>
              <w14:srgbClr w14:val="222222"/>
            </w14:solidFill>
          </w14:textFill>
        </w:rPr>
      </w:pPr>
      <w:r>
        <w:rPr>
          <w:rFonts w:ascii="Helvetica" w:hAnsi="Helvetica"/>
          <w:outline w:val="0"/>
          <w:color w:val="222222"/>
          <w:rtl w:val="0"/>
          <w:lang w:val="en-US"/>
          <w14:textFill>
            <w14:solidFill>
              <w14:srgbClr w14:val="222222"/>
            </w14:solidFill>
          </w14:textFill>
        </w:rPr>
        <w:t>Breakfast Box: Hot Sausage Butty, cereal bar and fresh fruit</w:t>
      </w:r>
      <w:r>
        <w:rPr>
          <w:rFonts w:ascii="Helvetica" w:hAnsi="Helvetica" w:hint="default"/>
          <w:outline w:val="0"/>
          <w:color w:val="222222"/>
          <w:rtl w:val="0"/>
          <w14:textFill>
            <w14:solidFill>
              <w14:srgbClr w14:val="222222"/>
            </w14:solidFill>
          </w14:textFill>
        </w:rPr>
        <w:t> </w:t>
      </w:r>
    </w:p>
    <w:p>
      <w:pPr>
        <w:pStyle w:val="Default"/>
        <w:bidi w:val="0"/>
        <w:spacing w:before="0" w:line="240" w:lineRule="auto"/>
        <w:ind w:left="0" w:right="0" w:firstLine="0"/>
        <w:jc w:val="left"/>
        <w:rPr>
          <w:rFonts w:ascii="Helvetica" w:cs="Helvetica" w:hAnsi="Helvetica" w:eastAsia="Helvetica"/>
          <w:outline w:val="0"/>
          <w:color w:val="222222"/>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rtl w:val="0"/>
          <w14:textFill>
            <w14:solidFill>
              <w14:srgbClr w14:val="222222"/>
            </w14:solidFill>
          </w14:textFill>
        </w:rPr>
      </w:pPr>
      <w:r>
        <w:rPr>
          <w:rFonts w:ascii="Helvetica" w:hAnsi="Helvetica"/>
          <w:outline w:val="0"/>
          <w:color w:val="222222"/>
          <w:rtl w:val="0"/>
          <w:lang w:val="en-US"/>
          <w14:textFill>
            <w14:solidFill>
              <w14:srgbClr w14:val="222222"/>
            </w14:solidFill>
          </w14:textFill>
        </w:rPr>
        <w:t>We do not provide alcohol but you are more than welcome to bring your own.</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Terms &amp; Conditions of Booking</w:t>
      </w:r>
    </w:p>
    <w:p>
      <w:pPr>
        <w:pStyle w:val="Body"/>
        <w:rPr>
          <w:rFonts w:ascii="Helvetica" w:cs="Helvetica" w:hAnsi="Helvetica" w:eastAsia="Helvetica"/>
          <w:b w:val="1"/>
          <w:bCs w:val="1"/>
          <w:sz w:val="24"/>
          <w:szCs w:val="24"/>
        </w:rPr>
      </w:pPr>
    </w:p>
    <w:p>
      <w:pPr>
        <w:pStyle w:val="Body"/>
        <w:numPr>
          <w:ilvl w:val="0"/>
          <w:numId w:val="2"/>
        </w:numPr>
        <w:rPr>
          <w:rFonts w:ascii="Helvetica" w:hAnsi="Helvetica"/>
          <w:sz w:val="24"/>
          <w:szCs w:val="24"/>
          <w:lang w:val="en-US"/>
        </w:rPr>
      </w:pPr>
      <w:r>
        <w:rPr>
          <w:rFonts w:ascii="Helvetica" w:hAnsi="Helvetica"/>
          <w:sz w:val="24"/>
          <w:szCs w:val="24"/>
          <w:rtl w:val="0"/>
          <w:lang w:val="en-US"/>
        </w:rPr>
        <w:t>Once you have reserved your place with by paying in full or setting up a payment plan you will receive a confirmation email of this and a welcome email.</w:t>
      </w:r>
    </w:p>
    <w:p>
      <w:pPr>
        <w:pStyle w:val="Body"/>
        <w:rPr>
          <w:rFonts w:ascii="Helvetica" w:cs="Helvetica" w:hAnsi="Helvetica" w:eastAsia="Helvetica"/>
          <w:sz w:val="24"/>
          <w:szCs w:val="24"/>
        </w:rPr>
      </w:pPr>
    </w:p>
    <w:p>
      <w:pPr>
        <w:pStyle w:val="Body"/>
        <w:numPr>
          <w:ilvl w:val="0"/>
          <w:numId w:val="2"/>
        </w:numPr>
        <w:rPr>
          <w:rFonts w:ascii="Helvetica" w:hAnsi="Helvetica"/>
          <w:sz w:val="24"/>
          <w:szCs w:val="24"/>
          <w:lang w:val="en-US"/>
        </w:rPr>
      </w:pPr>
      <w:r>
        <w:rPr>
          <w:rFonts w:ascii="Helvetica" w:hAnsi="Helvetica"/>
          <w:sz w:val="24"/>
          <w:szCs w:val="24"/>
          <w:rtl w:val="0"/>
          <w:lang w:val="en-US"/>
        </w:rPr>
        <w:t>2 weeks prior to the retreat you will then receive email notifications with all the details for the retreat.</w:t>
      </w:r>
    </w:p>
    <w:p>
      <w:pPr>
        <w:pStyle w:val="Body"/>
        <w:rPr>
          <w:rFonts w:ascii="Helvetica" w:cs="Helvetica" w:hAnsi="Helvetica" w:eastAsia="Helvetica"/>
          <w:sz w:val="24"/>
          <w:szCs w:val="24"/>
        </w:rPr>
      </w:pPr>
    </w:p>
    <w:p>
      <w:pPr>
        <w:pStyle w:val="Body"/>
        <w:numPr>
          <w:ilvl w:val="0"/>
          <w:numId w:val="2"/>
        </w:numPr>
        <w:rPr>
          <w:rFonts w:ascii="Helvetica" w:hAnsi="Helvetica"/>
          <w:sz w:val="24"/>
          <w:szCs w:val="24"/>
          <w:lang w:val="en-US"/>
        </w:rPr>
      </w:pPr>
      <w:r>
        <w:rPr>
          <w:rFonts w:ascii="Helvetica" w:hAnsi="Helvetica"/>
          <w:sz w:val="24"/>
          <w:szCs w:val="24"/>
          <w:rtl w:val="0"/>
          <w:lang w:val="en-US"/>
        </w:rPr>
        <w:t>Please let us know of any dietary requirements in advance.</w:t>
      </w:r>
    </w:p>
    <w:p>
      <w:pPr>
        <w:pStyle w:val="Body"/>
        <w:rPr>
          <w:rFonts w:ascii="Helvetica" w:cs="Helvetica" w:hAnsi="Helvetica" w:eastAsia="Helvetica"/>
          <w:b w:val="1"/>
          <w:bCs w:val="1"/>
          <w:sz w:val="24"/>
          <w:szCs w:val="24"/>
        </w:rPr>
      </w:pP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If you cancel within six weeks of the retreat date you can either reschedule for the next retreat (subject to availability) or receive a 50% refund.</w:t>
      </w:r>
      <w:r>
        <w:rPr>
          <w:rFonts w:ascii="Helvetica" w:cs="Helvetica" w:hAnsi="Helvetica" w:eastAsia="Helvetica"/>
          <w:rtl w:val="0"/>
        </w:rPr>
        <w:br w:type="textWrapping"/>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If you cancel less than six weeks before the retreat, your ticket is non-refundable.</w:t>
      </w:r>
      <w:r>
        <w:rPr>
          <w:rFonts w:ascii="Helvetica" w:cs="Helvetica" w:hAnsi="Helvetica" w:eastAsia="Helvetica"/>
          <w:rtl w:val="0"/>
        </w:rPr>
        <w:br w:type="textWrapping"/>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This retreat is only available for women aged 21 and over.</w:t>
      </w:r>
      <w:r>
        <w:rPr>
          <w:rFonts w:ascii="Helvetica" w:cs="Helvetica" w:hAnsi="Helvetica" w:eastAsia="Helvetica"/>
          <w:rtl w:val="0"/>
        </w:rPr>
        <w:br w:type="textWrapping"/>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If you have a medical condition that makes you unsuitable to participate or may impact your participation in our services, you are required to notify us of them in full prior to making your booking.</w:t>
      </w:r>
      <w:r>
        <w:rPr>
          <w:rFonts w:ascii="Helvetica" w:cs="Helvetica" w:hAnsi="Helvetica" w:eastAsia="Helvetica"/>
          <w:rtl w:val="0"/>
        </w:rPr>
        <w:br w:type="textWrapping"/>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If for any reason the retreat is cancelled by the organiser, a full refund will be provided</w:t>
      </w:r>
    </w:p>
    <w:p>
      <w:pPr>
        <w:pStyle w:val="Default"/>
        <w:bidi w:val="0"/>
        <w:spacing w:before="0" w:line="240" w:lineRule="auto"/>
        <w:ind w:left="0" w:right="0" w:firstLine="0"/>
        <w:jc w:val="left"/>
        <w:rPr>
          <w:rFonts w:ascii="Helvetica" w:cs="Helvetica" w:hAnsi="Helvetica" w:eastAsia="Helvetica"/>
          <w:rtl w:val="0"/>
        </w:rPr>
      </w:pP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By booking onto the retreat and providing your email address you are also agreeing to be signed up to the Therapy with Neena newsletter.</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tl w:val="0"/>
        </w:rPr>
      </w:pPr>
      <w:r>
        <w:rPr>
          <w:rFonts w:ascii="Helvetica" w:hAnsi="Helvetica"/>
          <w:rtl w:val="0"/>
          <w:lang w:val="en-US"/>
        </w:rPr>
        <w:t>If you have any other questions or queries about booking the retreat then please contact us at support@therapywithneena.com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